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2" w:rsidRDefault="00D45099" w:rsidP="00955382">
      <w:pPr>
        <w:spacing w:after="135" w:line="270" w:lineRule="atLeast"/>
        <w:rPr>
          <w:rFonts w:ascii="Helvetica" w:eastAsia="Times New Roman" w:hAnsi="Helvetica" w:cs="Helvetica"/>
          <w:color w:val="222222"/>
          <w:sz w:val="20"/>
          <w:szCs w:val="20"/>
          <w:lang w:val="en" w:eastAsia="en-AU"/>
        </w:rPr>
      </w:pPr>
      <w:r>
        <w:rPr>
          <w:rFonts w:ascii="Helvetica" w:eastAsia="Times New Roman" w:hAnsi="Helvetica" w:cs="Helvetica"/>
          <w:noProof/>
          <w:color w:val="222222"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4725" cy="920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Logo.wmf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5278"/>
                    <a:stretch/>
                  </pic:blipFill>
                  <pic:spPr bwMode="auto">
                    <a:xfrm>
                      <a:off x="0" y="0"/>
                      <a:ext cx="974725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82" w:rsidRPr="00955382" w:rsidRDefault="00955382" w:rsidP="00955382">
      <w:pPr>
        <w:spacing w:after="0" w:line="600" w:lineRule="atLeast"/>
        <w:jc w:val="center"/>
        <w:outlineLvl w:val="2"/>
        <w:rPr>
          <w:rFonts w:ascii="Open Sans" w:eastAsia="Times New Roman" w:hAnsi="Open Sans" w:cs="Helvetica"/>
          <w:b/>
          <w:bCs/>
          <w:sz w:val="47"/>
          <w:szCs w:val="27"/>
          <w:lang w:val="en" w:eastAsia="en-AU"/>
        </w:rPr>
      </w:pPr>
      <w:proofErr w:type="spellStart"/>
      <w:r w:rsidRPr="00955382">
        <w:rPr>
          <w:rFonts w:ascii="Open Sans" w:eastAsia="Times New Roman" w:hAnsi="Open Sans" w:cs="Helvetica"/>
          <w:b/>
          <w:bCs/>
          <w:sz w:val="47"/>
          <w:szCs w:val="27"/>
          <w:lang w:val="en" w:eastAsia="en-AU"/>
        </w:rPr>
        <w:t>Warrawong</w:t>
      </w:r>
      <w:proofErr w:type="spellEnd"/>
      <w:r w:rsidRPr="00955382">
        <w:rPr>
          <w:rFonts w:ascii="Open Sans" w:eastAsia="Times New Roman" w:hAnsi="Open Sans" w:cs="Helvetica"/>
          <w:b/>
          <w:bCs/>
          <w:sz w:val="47"/>
          <w:szCs w:val="27"/>
          <w:lang w:val="en" w:eastAsia="en-AU"/>
        </w:rPr>
        <w:t xml:space="preserve"> High School - Parent Portal</w:t>
      </w:r>
    </w:p>
    <w:p w:rsidR="00D45099" w:rsidRDefault="00D45099" w:rsidP="00955382">
      <w:pPr>
        <w:rPr>
          <w:lang w:val="en" w:eastAsia="en-AU"/>
        </w:rPr>
      </w:pPr>
    </w:p>
    <w:p w:rsidR="00955382" w:rsidRPr="00955382" w:rsidRDefault="00955382" w:rsidP="00955382">
      <w:pPr>
        <w:rPr>
          <w:lang w:val="en" w:eastAsia="en-AU"/>
        </w:rPr>
      </w:pPr>
      <w:r>
        <w:rPr>
          <w:lang w:val="en" w:eastAsia="en-AU"/>
        </w:rPr>
        <w:t xml:space="preserve">The </w:t>
      </w:r>
      <w:proofErr w:type="spellStart"/>
      <w:r>
        <w:rPr>
          <w:lang w:val="en" w:eastAsia="en-AU"/>
        </w:rPr>
        <w:t>Warrawong</w:t>
      </w:r>
      <w:proofErr w:type="spellEnd"/>
      <w:r>
        <w:rPr>
          <w:lang w:val="en" w:eastAsia="en-AU"/>
        </w:rPr>
        <w:t xml:space="preserve"> High School </w:t>
      </w:r>
      <w:r w:rsidRPr="00955382">
        <w:rPr>
          <w:lang w:val="en" w:eastAsia="en-AU"/>
        </w:rPr>
        <w:t xml:space="preserve">parent portal provides parents with 24/7 access to their </w:t>
      </w:r>
      <w:r w:rsidR="00D45099" w:rsidRPr="00955382">
        <w:rPr>
          <w:lang w:val="en" w:eastAsia="en-AU"/>
        </w:rPr>
        <w:t>child’s</w:t>
      </w:r>
      <w:r w:rsidRPr="00955382">
        <w:rPr>
          <w:lang w:val="en" w:eastAsia="en-AU"/>
        </w:rPr>
        <w:t xml:space="preserve"> data.</w:t>
      </w:r>
      <w:r>
        <w:rPr>
          <w:lang w:val="en" w:eastAsia="en-AU"/>
        </w:rPr>
        <w:t xml:space="preserve"> </w:t>
      </w:r>
      <w:r w:rsidRPr="00955382">
        <w:rPr>
          <w:lang w:val="en" w:eastAsia="en-AU"/>
        </w:rPr>
        <w:t>Parents can log in to access their child's report, attendance information and</w:t>
      </w:r>
      <w:r>
        <w:rPr>
          <w:lang w:val="en" w:eastAsia="en-AU"/>
        </w:rPr>
        <w:t xml:space="preserve"> </w:t>
      </w:r>
      <w:r w:rsidRPr="00955382">
        <w:rPr>
          <w:lang w:val="en" w:eastAsia="en-AU"/>
        </w:rPr>
        <w:t>welfare details as well as updating family contact details.</w:t>
      </w:r>
    </w:p>
    <w:p w:rsidR="00766233" w:rsidRDefault="00766233" w:rsidP="00766233">
      <w:pPr>
        <w:rPr>
          <w:lang w:val="en" w:eastAsia="en-AU"/>
        </w:rPr>
      </w:pPr>
      <w:r>
        <w:rPr>
          <w:lang w:val="en" w:eastAsia="en-AU"/>
        </w:rPr>
        <w:t xml:space="preserve">All </w:t>
      </w:r>
      <w:proofErr w:type="gramStart"/>
      <w:r>
        <w:rPr>
          <w:lang w:val="en" w:eastAsia="en-AU"/>
        </w:rPr>
        <w:t>s</w:t>
      </w:r>
      <w:r w:rsidR="00955382" w:rsidRPr="00955382">
        <w:rPr>
          <w:lang w:val="en" w:eastAsia="en-AU"/>
        </w:rPr>
        <w:t>tudent</w:t>
      </w:r>
      <w:proofErr w:type="gramEnd"/>
      <w:r w:rsidR="00955382" w:rsidRPr="00955382">
        <w:rPr>
          <w:lang w:val="en" w:eastAsia="en-AU"/>
        </w:rPr>
        <w:t xml:space="preserve"> </w:t>
      </w:r>
      <w:r>
        <w:rPr>
          <w:lang w:val="en" w:eastAsia="en-AU"/>
        </w:rPr>
        <w:t>already have access to a Student Portal that</w:t>
      </w:r>
      <w:r w:rsidR="00955382" w:rsidRPr="00955382">
        <w:rPr>
          <w:lang w:val="en" w:eastAsia="en-AU"/>
        </w:rPr>
        <w:t xml:space="preserve"> is a one-stop shop for everything </w:t>
      </w:r>
      <w:r>
        <w:rPr>
          <w:lang w:val="en" w:eastAsia="en-AU"/>
        </w:rPr>
        <w:t>they need.</w:t>
      </w:r>
    </w:p>
    <w:p w:rsidR="00955382" w:rsidRPr="00955382" w:rsidRDefault="00955382" w:rsidP="00766233">
      <w:pPr>
        <w:rPr>
          <w:lang w:val="en" w:eastAsia="en-AU"/>
        </w:rPr>
      </w:pPr>
      <w:r w:rsidRPr="00955382">
        <w:rPr>
          <w:lang w:val="en" w:eastAsia="en-AU"/>
        </w:rPr>
        <w:t>Using their current individual login for the school network,</w:t>
      </w:r>
      <w:r w:rsidR="00766233">
        <w:rPr>
          <w:lang w:val="en" w:eastAsia="en-AU"/>
        </w:rPr>
        <w:t xml:space="preserve"> </w:t>
      </w:r>
      <w:r w:rsidRPr="00955382">
        <w:rPr>
          <w:lang w:val="en" w:eastAsia="en-AU"/>
        </w:rPr>
        <w:t>students can access their timetable, assessment marks, attendance</w:t>
      </w:r>
      <w:r w:rsidR="00766233">
        <w:rPr>
          <w:lang w:val="en" w:eastAsia="en-AU"/>
        </w:rPr>
        <w:t xml:space="preserve"> </w:t>
      </w:r>
      <w:r w:rsidRPr="00955382">
        <w:rPr>
          <w:lang w:val="en" w:eastAsia="en-AU"/>
        </w:rPr>
        <w:t>history and reports from anywhere at any time.</w:t>
      </w:r>
    </w:p>
    <w:p w:rsidR="00F2082A" w:rsidRDefault="00F2082A" w:rsidP="00766233">
      <w:r>
        <w:t>Please log on to the Internet and register for access to our Parent Portal here:</w:t>
      </w:r>
    </w:p>
    <w:p w:rsidR="00766233" w:rsidRPr="00766233" w:rsidRDefault="00766233" w:rsidP="00766233">
      <w:pPr>
        <w:jc w:val="center"/>
        <w:rPr>
          <w:b/>
        </w:rPr>
      </w:pPr>
      <w:r w:rsidRPr="00766233">
        <w:rPr>
          <w:b/>
        </w:rPr>
        <w:t>http://web1.warrawong-h.schools.nsw.edu.au/portal/register</w:t>
      </w:r>
    </w:p>
    <w:p w:rsidR="00150A71" w:rsidRDefault="00761957" w:rsidP="00955382">
      <w:pPr>
        <w:jc w:val="center"/>
      </w:pPr>
      <w:r>
        <w:rPr>
          <w:noProof/>
          <w:lang w:eastAsia="en-AU"/>
        </w:rPr>
        <w:drawing>
          <wp:inline distT="0" distB="0" distL="0" distR="0" wp14:anchorId="39227904" wp14:editId="01569ABF">
            <wp:extent cx="5818528" cy="3364302"/>
            <wp:effectExtent l="171450" t="152400" r="201295" b="1981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695" cy="33696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2082A" w:rsidRDefault="00F2082A">
      <w:r>
        <w:t xml:space="preserve">Complete the form with the required information and Create your Account. </w:t>
      </w:r>
      <w:r>
        <w:t>You must use a valid email address to create your username</w:t>
      </w:r>
      <w:r>
        <w:t>.</w:t>
      </w:r>
    </w:p>
    <w:p w:rsidR="00955382" w:rsidRDefault="00F2082A">
      <w:r>
        <w:t xml:space="preserve">Within a few days you will receive an Email containing your </w:t>
      </w:r>
      <w:r w:rsidRPr="00D45099">
        <w:rPr>
          <w:b/>
        </w:rPr>
        <w:t>Access Code</w:t>
      </w:r>
      <w:r>
        <w:t xml:space="preserve"> to enter the Portal.</w:t>
      </w:r>
    </w:p>
    <w:p w:rsidR="00F2082A" w:rsidRDefault="00F2082A" w:rsidP="00F2082A">
      <w:r>
        <w:t>I am confident that you will see the benefits of your registration immediately and be part of our journey in providing this facility to you.</w:t>
      </w:r>
    </w:p>
    <w:p w:rsidR="00955382" w:rsidRDefault="00F2082A" w:rsidP="00D45099">
      <w:r>
        <w:t>As we progress this initiative, I am</w:t>
      </w:r>
      <w:bookmarkStart w:id="0" w:name="_GoBack"/>
      <w:bookmarkEnd w:id="0"/>
      <w:r>
        <w:t xml:space="preserve"> confident that the Parent Portal will become more and more significant in your day to day management of your c</w:t>
      </w:r>
      <w:r w:rsidR="00D45099">
        <w:t>hild's enrolment at our school.</w:t>
      </w:r>
    </w:p>
    <w:sectPr w:rsidR="00955382" w:rsidSect="00955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57"/>
    <w:rsid w:val="00761957"/>
    <w:rsid w:val="00766233"/>
    <w:rsid w:val="00955382"/>
    <w:rsid w:val="00A1605F"/>
    <w:rsid w:val="00D45099"/>
    <w:rsid w:val="00D73404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82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955382"/>
    <w:pPr>
      <w:spacing w:after="0" w:line="600" w:lineRule="atLeast"/>
      <w:outlineLvl w:val="2"/>
    </w:pPr>
    <w:rPr>
      <w:rFonts w:ascii="Open Sans" w:eastAsia="Times New Roman" w:hAnsi="Open Sans" w:cs="Times New Roman"/>
      <w:b/>
      <w:bCs/>
      <w:color w:val="717073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5382"/>
    <w:rPr>
      <w:rFonts w:ascii="Open Sans" w:eastAsia="Times New Roman" w:hAnsi="Open Sans" w:cs="Times New Roman"/>
      <w:b/>
      <w:bCs/>
      <w:color w:val="717073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5382"/>
    <w:pPr>
      <w:spacing w:after="135" w:line="240" w:lineRule="auto"/>
    </w:pPr>
    <w:rPr>
      <w:rFonts w:eastAsia="Times New Roman" w:cs="Times New Roman"/>
      <w:szCs w:val="24"/>
      <w:lang w:eastAsia="en-AU"/>
    </w:rPr>
  </w:style>
  <w:style w:type="character" w:customStyle="1" w:styleId="star12">
    <w:name w:val="star12"/>
    <w:basedOn w:val="DefaultParagraphFont"/>
    <w:rsid w:val="00955382"/>
    <w:rPr>
      <w:color w:val="0397D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82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955382"/>
    <w:pPr>
      <w:spacing w:after="0" w:line="600" w:lineRule="atLeast"/>
      <w:outlineLvl w:val="2"/>
    </w:pPr>
    <w:rPr>
      <w:rFonts w:ascii="Open Sans" w:eastAsia="Times New Roman" w:hAnsi="Open Sans" w:cs="Times New Roman"/>
      <w:b/>
      <w:bCs/>
      <w:color w:val="717073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5382"/>
    <w:rPr>
      <w:rFonts w:ascii="Open Sans" w:eastAsia="Times New Roman" w:hAnsi="Open Sans" w:cs="Times New Roman"/>
      <w:b/>
      <w:bCs/>
      <w:color w:val="717073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5382"/>
    <w:pPr>
      <w:spacing w:after="135" w:line="240" w:lineRule="auto"/>
    </w:pPr>
    <w:rPr>
      <w:rFonts w:eastAsia="Times New Roman" w:cs="Times New Roman"/>
      <w:szCs w:val="24"/>
      <w:lang w:eastAsia="en-AU"/>
    </w:rPr>
  </w:style>
  <w:style w:type="character" w:customStyle="1" w:styleId="star12">
    <w:name w:val="star12"/>
    <w:basedOn w:val="DefaultParagraphFont"/>
    <w:rsid w:val="00955382"/>
    <w:rPr>
      <w:color w:val="0397D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robert.s.mckee</dc:creator>
  <cp:lastModifiedBy>robert.s.mckee</cp:lastModifiedBy>
  <cp:revision>1</cp:revision>
  <dcterms:created xsi:type="dcterms:W3CDTF">2014-06-24T22:42:00Z</dcterms:created>
  <dcterms:modified xsi:type="dcterms:W3CDTF">2014-06-25T01:43:00Z</dcterms:modified>
</cp:coreProperties>
</file>